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附件：</w:t>
      </w:r>
    </w:p>
    <w:p>
      <w:pPr>
        <w:widowControl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四川护理职业学院护理系庆祝中国共产党成立100周年活动设备租赁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服务项目需求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一、整体要求：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1、按照晚会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活动安排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灯光、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音响及其相关设备进行调校。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2、确保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灯光、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音响设备在演出过程中无任何差错及故障。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3、提前两天完成所有设备调试并确保彩排及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kern w:val="0"/>
          <w:sz w:val="32"/>
          <w:szCs w:val="32"/>
        </w:rPr>
        <w:t>效果。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4、各投标单位提出整套舞美方案并提供效果图。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5、进场时间： 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日至20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二、需求物资类别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（基本需求）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：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本列表为基本需求，各投标单位因根据节目需要自行调整项目报价。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限价：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6000元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舞台及基础物料</w:t>
      </w:r>
    </w:p>
    <w:tbl>
      <w:tblPr>
        <w:tblStyle w:val="7"/>
        <w:tblpPr w:leftFromText="180" w:rightFromText="180" w:vertAnchor="text" w:horzAnchor="margin" w:tblpXSpec="center" w:tblpY="130"/>
        <w:tblW w:w="76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879"/>
        <w:gridCol w:w="1180"/>
        <w:gridCol w:w="879"/>
        <w:gridCol w:w="709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电脑光束灯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台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LED染色灯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颗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面光灯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颗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站灯架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黑色折叠椅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绿植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小计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、音响设备</w:t>
      </w:r>
    </w:p>
    <w:tbl>
      <w:tblPr>
        <w:tblStyle w:val="7"/>
        <w:tblpPr w:leftFromText="180" w:rightFromText="180" w:vertAnchor="text" w:horzAnchor="margin" w:tblpXSpec="center" w:tblpY="188"/>
        <w:tblW w:w="80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016"/>
        <w:gridCol w:w="1389"/>
        <w:gridCol w:w="708"/>
        <w:gridCol w:w="70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专业线阵音响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1100W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数字调音台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X32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耳麦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鹅颈会议话筒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无线手持话筒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电容话筒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话筒架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电缆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光缆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机柜、功放、线材等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小计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114300" distR="114300">
          <wp:extent cx="1552575" cy="314325"/>
          <wp:effectExtent l="0" t="0" r="0" b="0"/>
          <wp:docPr id="1" name="图片 1" descr="学院 网页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院 网页标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方正硬笔行书简体" w:eastAsia="方正硬笔行书简体"/>
      </w:rPr>
      <w:t>国有资产处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39"/>
    <w:rsid w:val="000024A4"/>
    <w:rsid w:val="00104638"/>
    <w:rsid w:val="001B185B"/>
    <w:rsid w:val="00224F09"/>
    <w:rsid w:val="002B4865"/>
    <w:rsid w:val="002C240A"/>
    <w:rsid w:val="003540E4"/>
    <w:rsid w:val="003F5D39"/>
    <w:rsid w:val="004D2E4B"/>
    <w:rsid w:val="00510647"/>
    <w:rsid w:val="0059438D"/>
    <w:rsid w:val="00594A12"/>
    <w:rsid w:val="00663AF2"/>
    <w:rsid w:val="00684812"/>
    <w:rsid w:val="006F1E5D"/>
    <w:rsid w:val="007A783E"/>
    <w:rsid w:val="007B0D41"/>
    <w:rsid w:val="008245CF"/>
    <w:rsid w:val="00832AC5"/>
    <w:rsid w:val="00837060"/>
    <w:rsid w:val="00924A1F"/>
    <w:rsid w:val="009C05B8"/>
    <w:rsid w:val="00AE2548"/>
    <w:rsid w:val="00B6538B"/>
    <w:rsid w:val="00C5062E"/>
    <w:rsid w:val="00C85AE3"/>
    <w:rsid w:val="00DB209B"/>
    <w:rsid w:val="00E05223"/>
    <w:rsid w:val="00E53A06"/>
    <w:rsid w:val="00ED044B"/>
    <w:rsid w:val="00F31C31"/>
    <w:rsid w:val="00F50678"/>
    <w:rsid w:val="00F92443"/>
    <w:rsid w:val="00FD2392"/>
    <w:rsid w:val="05943BBD"/>
    <w:rsid w:val="05C3504A"/>
    <w:rsid w:val="25144FC7"/>
    <w:rsid w:val="2B784A82"/>
    <w:rsid w:val="36096F53"/>
    <w:rsid w:val="3A622B49"/>
    <w:rsid w:val="425B6858"/>
    <w:rsid w:val="44BD1F66"/>
    <w:rsid w:val="58C33450"/>
    <w:rsid w:val="58FA3DCB"/>
    <w:rsid w:val="61631797"/>
    <w:rsid w:val="73B343BA"/>
    <w:rsid w:val="77CC7D5D"/>
    <w:rsid w:val="7AD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link w:val="14"/>
    <w:unhideWhenUsed/>
    <w:qFormat/>
    <w:uiPriority w:val="34"/>
    <w:pPr>
      <w:ind w:firstLine="420" w:firstLineChars="200"/>
    </w:pPr>
    <w:rPr>
      <w:szCs w:val="24"/>
    </w:rPr>
  </w:style>
  <w:style w:type="character" w:customStyle="1" w:styleId="14">
    <w:name w:val="列出段落 Char1"/>
    <w:link w:val="13"/>
    <w:qFormat/>
    <w:locked/>
    <w:uiPriority w:val="34"/>
    <w:rPr>
      <w:rFonts w:ascii="Times New Roman" w:hAnsi="Times New Roman" w:eastAsia="宋体" w:cs="Times New Roman"/>
      <w:szCs w:val="24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581</Words>
  <Characters>3313</Characters>
  <Lines>27</Lines>
  <Paragraphs>7</Paragraphs>
  <TotalTime>2</TotalTime>
  <ScaleCrop>false</ScaleCrop>
  <LinksUpToDate>false</LinksUpToDate>
  <CharactersWithSpaces>3887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2019-08-31T03:52:00Z</dcterms:created>
  <dc:creator>Administrator</dc:creator>
  <cp:lastModifiedBy>Administrator</cp:lastModifiedBy>
  <dcterms:modified xsi:type="dcterms:W3CDTF">2021-06-17T03:23:22Z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ACCF9F54C4DD48A6AE3B26EA5FD36BD2</vt:lpwstr>
  </property>
</Properties>
</file>